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230" w:rsidRDefault="00426230" w:rsidP="00426230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СВЕДЕНИЯ</w:t>
      </w:r>
    </w:p>
    <w:p w:rsidR="00426230" w:rsidRDefault="00426230" w:rsidP="00426230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 местах нахождения и номерах телефонов ГКУ Брянской области </w:t>
      </w:r>
    </w:p>
    <w:p w:rsidR="00426230" w:rsidRDefault="00BF7C6B" w:rsidP="00426230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  <w:bookmarkStart w:id="0" w:name="_GoBack"/>
      <w:bookmarkEnd w:id="0"/>
      <w:r w:rsidR="00426230">
        <w:rPr>
          <w:b w:val="0"/>
          <w:sz w:val="28"/>
          <w:szCs w:val="28"/>
        </w:rPr>
        <w:t>Районные управления сельского хозяйства»</w:t>
      </w:r>
    </w:p>
    <w:p w:rsidR="00426230" w:rsidRDefault="00426230" w:rsidP="00426230">
      <w:pPr>
        <w:pStyle w:val="ConsPlusTitle"/>
        <w:widowControl/>
        <w:jc w:val="center"/>
        <w:rPr>
          <w:b w:val="0"/>
          <w:sz w:val="28"/>
          <w:szCs w:val="28"/>
        </w:rPr>
      </w:pPr>
    </w:p>
    <w:tbl>
      <w:tblPr>
        <w:tblW w:w="982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995"/>
        <w:gridCol w:w="3374"/>
        <w:gridCol w:w="1916"/>
      </w:tblGrid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районного управления</w:t>
            </w:r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нахождения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</w:t>
            </w:r>
          </w:p>
        </w:tc>
      </w:tr>
      <w:tr w:rsidR="00426230" w:rsidTr="00426230">
        <w:trPr>
          <w:cantSplit/>
          <w:trHeight w:val="28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ГКУ Брянской области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Брасовское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242300, п. Брасово,</w:t>
            </w:r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пр-т Ленина, 2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8(48354)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9-13-41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ГКУ Брянской области  «Брянское 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241037, г. Брянск, ул. Красноармейская,  156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8(4832)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62-00-06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Выгоничское</w:t>
            </w:r>
            <w:proofErr w:type="spellEnd"/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районное управление сельского хозяйства»</w:t>
            </w:r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243360, п. Выгоничи,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53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8(48341)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2-19-81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Гордеевское</w:t>
            </w:r>
            <w:proofErr w:type="spellEnd"/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районное управление сельского хозяйства»</w:t>
            </w:r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243650, с. Гордеевка, ул. Победы, 10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8(48340)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2-15-61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Дубровское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сельского хозяйства»</w:t>
            </w:r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242730, пос. Дубровка, ул. Красная,1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8(48332)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9-15-75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области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Дятьковское</w:t>
            </w:r>
            <w:proofErr w:type="spellEnd"/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районное управление сельского хозяйства»</w:t>
            </w:r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242630, г. Дятьково, ул. Ленина, 141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8(48333)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3-15-34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Жирятинское</w:t>
            </w:r>
            <w:proofErr w:type="spellEnd"/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сельского хозяйства»</w:t>
            </w:r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242030, с. Жирятино, ул. Мира, 8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8(48344)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3-06-21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ГКУ Брянской области  «Жуковское 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242800, г. Жуковка, ул. Октябрьская, 1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8(48334)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3-16-31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области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Злынковское</w:t>
            </w:r>
            <w:proofErr w:type="spellEnd"/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242022, г. Злынка, ул. Республиканская, 206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8(4835)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2-19-73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ГКУ Брянской области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Карачевское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242500, г. Карачев, 1л. Советская, 64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8(48335)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2-46-88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Клетнянское</w:t>
            </w:r>
            <w:proofErr w:type="spellEnd"/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242820,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Клетня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Ленина, 107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8(48338)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9-17-54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ГКУ Брянской области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Климовское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243040,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Климово, ул. Брянская, 45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8(48347)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2-15-81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Клинцовское</w:t>
            </w:r>
            <w:proofErr w:type="spellEnd"/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243100,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Клинцы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Богунского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полка, 13а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8(48336)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4-16-23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Комаричское</w:t>
            </w:r>
            <w:proofErr w:type="spellEnd"/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сельского хозяйства» 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242400, п. Комаричи, ул. Советская, 1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8(48355)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9-15-57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Красногорское</w:t>
            </w:r>
          </w:p>
          <w:p w:rsidR="00426230" w:rsidRDefault="00426230" w:rsidP="00834293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243160, п. Красная Гора, ул. Первомайская, 6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8(48346)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9-18-63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ГКУ Брянской области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Мглинское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243220, г. Мглин, ул. Советская, 6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8(48339)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2-23-56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Навлинское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сельского хозяйства»</w:t>
            </w:r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242130, п. Навля, ул. Красных партизан, 21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8(48342)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2-22-69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Новозыбковское</w:t>
            </w:r>
            <w:proofErr w:type="spellEnd"/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районное управление сельского хозяйства»</w:t>
            </w:r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243020, г. Новозыбков, ул. Октябрьской революции, 2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8(48343)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3-39-12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Погарское</w:t>
            </w:r>
            <w:proofErr w:type="spellEnd"/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243550,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Погар, ул. Ленина, 1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8(48349)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2-13-91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Почепское</w:t>
            </w:r>
            <w:proofErr w:type="spellEnd"/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243400, г. Почеп, ул. Октябрьская площадь, 3а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8(48345)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3-04-23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ГКУ Брянской области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Рогнединское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242750, п. Рогнедино, ул. Ленина, 1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8(48331)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2-12-46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Севское</w:t>
            </w:r>
            <w:proofErr w:type="spellEnd"/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242440, г. Севск, ул. Ленина, 4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8(48356)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9-12-83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ГКУ Брянской области  «Стародубское 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243240, г. Стародуб, ул. Советская, 2а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8(48348)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2-22-39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Суземское</w:t>
            </w:r>
            <w:proofErr w:type="spellEnd"/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242200,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Суземка, пл. Ленина, 1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8(48353)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2-19-85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Суражское</w:t>
            </w:r>
            <w:proofErr w:type="spellEnd"/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243500, г. Сураж, ул. Ленина, 43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8(48330)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9-16-78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ГКУ Брянской области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Трубчевское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242220, г. Трубчевск, ул. Урицкого, 22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8(48352)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2-21-46</w:t>
            </w:r>
          </w:p>
        </w:tc>
      </w:tr>
      <w:tr w:rsidR="00426230" w:rsidTr="00426230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ГКУ Брянской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</w:p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районное управление сельского хозяйства»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243200, г. Унеча, ул. Дом Советов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8(48351)</w:t>
            </w:r>
          </w:p>
          <w:p w:rsidR="00426230" w:rsidRDefault="0042623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2-23-50</w:t>
            </w:r>
          </w:p>
        </w:tc>
      </w:tr>
    </w:tbl>
    <w:p w:rsidR="00426230" w:rsidRDefault="00426230" w:rsidP="00834293">
      <w:pPr>
        <w:pStyle w:val="ConsPlusNormal0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sectPr w:rsidR="00426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AB4"/>
    <w:rsid w:val="00270D71"/>
    <w:rsid w:val="00426230"/>
    <w:rsid w:val="004A4AB4"/>
    <w:rsid w:val="00834293"/>
    <w:rsid w:val="00BF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7839F"/>
  <w15:chartTrackingRefBased/>
  <w15:docId w15:val="{30A7B7BD-9357-4153-8E29-0FD945451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2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426230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4262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262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8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Викторовна</cp:lastModifiedBy>
  <cp:revision>4</cp:revision>
  <dcterms:created xsi:type="dcterms:W3CDTF">2018-03-28T13:27:00Z</dcterms:created>
  <dcterms:modified xsi:type="dcterms:W3CDTF">2021-06-10T13:15:00Z</dcterms:modified>
</cp:coreProperties>
</file>